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INVOICE</w:t>
      </w:r>
    </w:p>
    <w:p>
      <w:pPr>
        <w:pStyle w:val="Título"/>
      </w:pPr>
    </w:p>
    <w:p>
      <w:pPr>
        <w:pStyle w:val="Texto Base"/>
      </w:pPr>
    </w:p>
    <w:tbl>
      <w:tblPr>
        <w:tblW w:w="99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2"/>
        <w:gridCol w:w="4983"/>
      </w:tblGrid>
      <w:tr>
        <w:tblPrEx>
          <w:shd w:val="clear" w:color="auto" w:fill="auto"/>
        </w:tblPrEx>
        <w:trPr>
          <w:trHeight w:val="2678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ubtítulo"/>
              <w:spacing w:after="60"/>
            </w:pPr>
            <w:r>
              <w:rPr>
                <w:rtl w:val="0"/>
                <w:lang w:val="en-US"/>
              </w:rPr>
              <w:t>Invoice from:</w:t>
            </w:r>
            <w:r>
              <w:rPr>
                <w:rStyle w:val="Ninguno"/>
                <w:rFonts w:ascii="Times Roman" w:cs="Times Roman" w:hAnsi="Times Roman" w:eastAsia="Times Roman"/>
                <w:b w:val="0"/>
                <w:bCs w:val="0"/>
                <w:sz w:val="24"/>
                <w:szCs w:val="24"/>
              </w:rPr>
              <w:br w:type="textWrapping"/>
            </w:r>
          </w:p>
          <w:p>
            <w:pPr>
              <w:pStyle w:val="Texto Base"/>
              <w:spacing w:after="60"/>
            </w:pPr>
            <w:r>
              <w:rPr>
                <w:rtl w:val="0"/>
                <w:lang w:val="en-US"/>
              </w:rPr>
              <w:t>_________________</w:t>
            </w:r>
            <w:r>
              <w:rPr>
                <w:rtl w:val="0"/>
                <w:lang w:val="es-ES_tradnl"/>
              </w:rPr>
              <w:t>_____</w:t>
            </w:r>
            <w:r>
              <w:rPr>
                <w:rtl w:val="0"/>
                <w:lang w:val="en-US"/>
              </w:rPr>
              <w:t xml:space="preserve">___ </w:t>
            </w:r>
            <w:r>
              <w:rPr>
                <w:rStyle w:val="Ninguno"/>
                <w:i w:val="1"/>
                <w:iCs w:val="1"/>
                <w:rtl w:val="0"/>
              </w:rPr>
              <w:t>(name)</w:t>
            </w:r>
            <w:r>
              <w:br w:type="textWrapping"/>
            </w:r>
          </w:p>
          <w:p>
            <w:pPr>
              <w:pStyle w:val="Texto Base"/>
              <w:spacing w:after="60"/>
              <w:rPr>
                <w:rStyle w:val="Ninguno"/>
                <w:rFonts w:ascii="Times Roman" w:cs="Times Roman" w:hAnsi="Times Roman" w:eastAsia="Times Roman"/>
              </w:rPr>
            </w:pPr>
            <w:r>
              <w:rPr>
                <w:rtl w:val="0"/>
                <w:lang w:val="en-US"/>
              </w:rPr>
              <w:t>____________________</w:t>
            </w:r>
            <w:r>
              <w:rPr>
                <w:rtl w:val="0"/>
              </w:rPr>
              <w:t> </w:t>
            </w:r>
          </w:p>
          <w:p>
            <w:pPr>
              <w:pStyle w:val="Texto Base"/>
              <w:spacing w:after="60"/>
            </w:pPr>
            <w:r>
              <w:rPr>
                <w:rtl w:val="0"/>
                <w:lang w:val="en-US"/>
              </w:rPr>
              <w:t xml:space="preserve">____________________ </w:t>
            </w:r>
            <w:r>
              <w:rPr>
                <w:rStyle w:val="Ninguno"/>
                <w:i w:val="1"/>
                <w:iCs w:val="1"/>
                <w:rtl w:val="0"/>
                <w:lang w:val="en-US"/>
              </w:rPr>
              <w:t>(address)</w:t>
            </w:r>
            <w:r>
              <w:rPr>
                <w:rStyle w:val="Ninguno"/>
                <w:rFonts w:ascii="Times Roman" w:cs="Times Roman" w:hAnsi="Times Roman" w:eastAsia="Times Roman"/>
              </w:rPr>
              <w:br w:type="textWrapping"/>
            </w:r>
          </w:p>
          <w:p>
            <w:pPr>
              <w:pStyle w:val="Texto Base"/>
              <w:spacing w:after="60"/>
            </w:pPr>
            <w:r>
              <w:rPr>
                <w:rtl w:val="0"/>
                <w:lang w:val="en-US"/>
              </w:rPr>
              <w:t>____________________</w:t>
            </w:r>
            <w:r>
              <w:rPr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rtl w:val="0"/>
                <w:lang w:val="en-US"/>
              </w:rPr>
              <w:t>(contact information)</w:t>
            </w:r>
          </w:p>
        </w:tc>
        <w:tc>
          <w:tcPr>
            <w:tcW w:type="dxa" w:w="498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ubtítulo"/>
              <w:spacing w:after="60"/>
              <w:ind w:left="283"/>
            </w:pPr>
            <w:r>
              <w:rPr>
                <w:rtl w:val="0"/>
                <w:lang w:val="en-US"/>
              </w:rPr>
              <w:t xml:space="preserve">Invoice </w:t>
            </w:r>
            <w:r>
              <w:rPr>
                <w:rtl w:val="0"/>
                <w:lang w:val="es-ES_tradnl"/>
              </w:rPr>
              <w:t>t</w:t>
            </w:r>
            <w:r>
              <w:rPr>
                <w:rtl w:val="0"/>
                <w:lang w:val="it-IT"/>
              </w:rPr>
              <w:t>o:</w:t>
            </w:r>
            <w:r>
              <w:rPr>
                <w:rStyle w:val="Ninguno"/>
                <w:rFonts w:ascii="Times Roman" w:cs="Times Roman" w:hAnsi="Times Roman" w:eastAsia="Times Roman"/>
                <w:b w:val="0"/>
                <w:bCs w:val="0"/>
                <w:sz w:val="24"/>
                <w:szCs w:val="24"/>
              </w:rPr>
              <w:br w:type="textWrapping"/>
            </w:r>
          </w:p>
          <w:p>
            <w:pPr>
              <w:pStyle w:val="Texto Base"/>
              <w:spacing w:after="60"/>
              <w:ind w:left="283"/>
            </w:pPr>
            <w:r>
              <w:rPr>
                <w:rtl w:val="0"/>
                <w:lang w:val="en-US"/>
              </w:rPr>
              <w:t>______________</w:t>
            </w:r>
            <w:r>
              <w:rPr>
                <w:rtl w:val="0"/>
                <w:lang w:val="es-ES_tradnl"/>
              </w:rPr>
              <w:t>_____</w:t>
            </w:r>
            <w:r>
              <w:rPr>
                <w:rtl w:val="0"/>
                <w:lang w:val="en-US"/>
              </w:rPr>
              <w:t xml:space="preserve">______ </w:t>
            </w:r>
            <w:r>
              <w:rPr>
                <w:rStyle w:val="Ninguno"/>
                <w:i w:val="1"/>
                <w:iCs w:val="1"/>
                <w:rtl w:val="0"/>
              </w:rPr>
              <w:t>(name)</w:t>
            </w:r>
            <w:r>
              <w:rPr>
                <w:rStyle w:val="Ninguno"/>
                <w:i w:val="1"/>
                <w:iCs w:val="1"/>
              </w:rPr>
              <w:br w:type="textWrapping"/>
            </w:r>
          </w:p>
          <w:p>
            <w:pPr>
              <w:pStyle w:val="Texto Base"/>
              <w:spacing w:after="60"/>
              <w:ind w:left="283"/>
              <w:rPr>
                <w:rStyle w:val="Ninguno"/>
                <w:rFonts w:ascii="Times Roman" w:cs="Times Roman" w:hAnsi="Times Roman" w:eastAsia="Times Roman"/>
              </w:rPr>
            </w:pPr>
            <w:r>
              <w:rPr>
                <w:rtl w:val="0"/>
                <w:lang w:val="en-US"/>
              </w:rPr>
              <w:t>____________________</w:t>
            </w:r>
            <w:r>
              <w:rPr>
                <w:rtl w:val="0"/>
              </w:rPr>
              <w:t> </w:t>
            </w:r>
          </w:p>
          <w:p>
            <w:pPr>
              <w:pStyle w:val="Texto Base"/>
              <w:spacing w:after="60"/>
              <w:ind w:left="283"/>
            </w:pPr>
            <w:r>
              <w:rPr>
                <w:rtl w:val="0"/>
                <w:lang w:val="en-US"/>
              </w:rPr>
              <w:t xml:space="preserve">____________________ </w:t>
            </w:r>
            <w:r>
              <w:rPr>
                <w:rStyle w:val="Ninguno"/>
                <w:i w:val="1"/>
                <w:iCs w:val="1"/>
                <w:rtl w:val="0"/>
                <w:lang w:val="en-US"/>
              </w:rPr>
              <w:t>(address)</w:t>
            </w:r>
            <w:r>
              <w:rPr>
                <w:rStyle w:val="Ninguno"/>
                <w:rFonts w:ascii="Times Roman" w:cs="Times Roman" w:hAnsi="Times Roman" w:eastAsia="Times Roman"/>
              </w:rPr>
              <w:br w:type="textWrapping"/>
            </w:r>
          </w:p>
          <w:p>
            <w:pPr>
              <w:pStyle w:val="Texto Base"/>
              <w:spacing w:after="60"/>
              <w:ind w:left="283"/>
            </w:pPr>
            <w:r>
              <w:rPr>
                <w:rtl w:val="0"/>
                <w:lang w:val="en-US"/>
              </w:rPr>
              <w:t>____________________</w:t>
            </w:r>
            <w:r>
              <w:rPr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rtl w:val="0"/>
                <w:lang w:val="en-US"/>
              </w:rPr>
              <w:t>(contact information)</w:t>
            </w:r>
          </w:p>
        </w:tc>
      </w:tr>
      <w:tr>
        <w:tblPrEx>
          <w:shd w:val="clear" w:color="auto" w:fill="auto"/>
        </w:tblPrEx>
        <w:trPr>
          <w:trHeight w:val="1369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exto Base"/>
              <w:spacing w:after="100"/>
              <w:jc w:val="right"/>
              <w:rPr>
                <w:rStyle w:val="Ninguno"/>
                <w:rFonts w:ascii="Times Roman" w:cs="Times Roman" w:hAnsi="Times Roman" w:eastAsia="Times Roman"/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Invoice number #: __________________</w:t>
            </w:r>
          </w:p>
          <w:p>
            <w:pPr>
              <w:pStyle w:val="Texto Base"/>
              <w:spacing w:after="100"/>
              <w:jc w:val="right"/>
              <w:rPr>
                <w:rStyle w:val="Ninguno"/>
                <w:rFonts w:ascii="Times Roman" w:cs="Times Roman" w:hAnsi="Times Roman" w:eastAsia="Times Roman"/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Invoice date: __________________</w:t>
            </w:r>
          </w:p>
          <w:p>
            <w:pPr>
              <w:pStyle w:val="Texto Base"/>
              <w:spacing w:after="100"/>
              <w:jc w:val="right"/>
            </w:pPr>
            <w:r>
              <w:rPr>
                <w:sz w:val="22"/>
                <w:szCs w:val="22"/>
                <w:rtl w:val="0"/>
                <w:lang w:val="en-US"/>
              </w:rPr>
              <w:t>Invoice due date: __________________</w:t>
            </w:r>
          </w:p>
        </w:tc>
      </w:tr>
    </w:tbl>
    <w:p>
      <w:pPr>
        <w:pStyle w:val="Texto Base"/>
        <w:spacing w:after="100" w:line="120" w:lineRule="auto"/>
      </w:pPr>
      <w:r>
        <w:br w:type="textWrapping"/>
      </w:r>
    </w:p>
    <w:tbl>
      <w:tblPr>
        <w:tblW w:w="99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17"/>
        <w:gridCol w:w="2537"/>
        <w:gridCol w:w="1569"/>
        <w:gridCol w:w="1721"/>
        <w:gridCol w:w="1721"/>
      </w:tblGrid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Product or service</w:t>
            </w:r>
          </w:p>
        </w:tc>
        <w:tc>
          <w:tcPr>
            <w:tcW w:type="dxa" w:w="253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Description</w:t>
            </w:r>
          </w:p>
        </w:tc>
        <w:tc>
          <w:tcPr>
            <w:tcW w:type="dxa" w:w="1569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Quantity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Unit price</w:t>
            </w:r>
          </w:p>
        </w:tc>
        <w:tc>
          <w:tcPr>
            <w:tcW w:type="dxa" w:w="172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Amount</w:t>
            </w:r>
          </w:p>
        </w:tc>
      </w:tr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single" w:color="000000" w:sz="8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single" w:color="000000" w:sz="8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tcBorders>
              <w:top w:val="single" w:color="000000" w:sz="8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0"/>
            <w:tcBorders>
              <w:top w:val="single" w:color="000000" w:sz="8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  <w:tc>
          <w:tcPr>
            <w:tcW w:type="dxa" w:w="1720"/>
            <w:tcBorders>
              <w:top w:val="single" w:color="000000" w:sz="8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Subtotal</w:t>
            </w:r>
          </w:p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Tax rate</w:t>
            </w:r>
          </w:p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Tax</w:t>
            </w:r>
          </w:p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Shipping</w:t>
            </w:r>
          </w:p>
        </w:tc>
        <w:tc>
          <w:tcPr>
            <w:tcW w:type="dxa" w:w="1720"/>
            <w:tcBorders>
              <w:top w:val="single" w:color="000000" w:sz="2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351" w:hRule="atLeast"/>
        </w:trPr>
        <w:tc>
          <w:tcPr>
            <w:tcW w:type="dxa" w:w="24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TOTAL</w:t>
            </w:r>
          </w:p>
        </w:tc>
        <w:tc>
          <w:tcPr>
            <w:tcW w:type="dxa" w:w="17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o Base"/>
            </w:pPr>
            <w:r>
              <w:rPr>
                <w:rFonts w:ascii="Times New Roman" w:cs="Arial Unicode MS" w:hAnsi="Times New Roman" w:eastAsia="Arial Unicode MS"/>
                <w:rtl w:val="0"/>
              </w:rPr>
              <w:t>$</w:t>
            </w:r>
          </w:p>
        </w:tc>
      </w:tr>
    </w:tbl>
    <w:p>
      <w:pPr>
        <w:pStyle w:val="Texto Base"/>
      </w:pPr>
    </w:p>
    <w:p>
      <w:pPr>
        <w:pStyle w:val="Texto Base"/>
      </w:pPr>
      <w:r>
        <w:rPr>
          <w:rStyle w:val="Ninguno"/>
          <w:rFonts w:cs="Arial Unicode MS" w:eastAsia="Arial Unicode MS"/>
          <w:rtl w:val="0"/>
          <w:lang w:val="en-US"/>
        </w:rPr>
        <w:t xml:space="preserve">Terms &amp; Conditions </w:t>
      </w:r>
      <w:r>
        <w:rPr>
          <w:rFonts w:cs="Arial Unicode MS" w:eastAsia="Arial Unicode MS"/>
          <w:rtl w:val="0"/>
          <w:lang w:val="en-US"/>
        </w:rPr>
        <w:t>(e.g. payment method</w:t>
      </w:r>
      <w:r>
        <w:rPr>
          <w:rFonts w:cs="Arial Unicode MS" w:eastAsia="Arial Unicode MS"/>
          <w:rtl w:val="0"/>
          <w:lang w:val="es-ES_tradnl"/>
        </w:rPr>
        <w:t>)</w:t>
      </w:r>
      <w:r>
        <w:br w:type="textWrapping"/>
      </w:r>
      <w:r>
        <w:rPr>
          <w:rFonts w:cs="Arial Unicode MS" w:eastAsia="Arial Unicode MS"/>
          <w:rtl w:val="0"/>
          <w:lang w:val="es-ES_tradnl"/>
        </w:rPr>
        <w:t>______________________________________________________________________________________________________________________________________________________________________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